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w:t>
      </w:r>
      <w:proofErr w:type="spellStart"/>
      <w:r w:rsidRPr="0087300F">
        <w:rPr>
          <w:rFonts w:asciiTheme="minorHAnsi" w:hAnsiTheme="minorHAnsi" w:cstheme="minorHAnsi"/>
          <w:b/>
          <w:sz w:val="22"/>
          <w:szCs w:val="22"/>
        </w:rPr>
        <w:t>Pzp</w:t>
      </w:r>
      <w:proofErr w:type="spellEnd"/>
      <w:r w:rsidRPr="0087300F">
        <w:rPr>
          <w:rFonts w:asciiTheme="minorHAnsi" w:hAnsiTheme="minorHAnsi" w:cstheme="minorHAnsi"/>
          <w:b/>
          <w:sz w:val="22"/>
          <w:szCs w:val="22"/>
        </w:rPr>
        <w:t>)</w:t>
      </w:r>
    </w:p>
    <w:p w14:paraId="657FB52B" w14:textId="77777777"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 xml:space="preserve">z nich przy wykonywaniu zamówienia na zasadach określonych w art. 118 ustawy </w:t>
      </w:r>
      <w:proofErr w:type="spellStart"/>
      <w:r w:rsidRPr="0087300F">
        <w:rPr>
          <w:rFonts w:asciiTheme="minorHAnsi" w:hAnsiTheme="minorHAnsi" w:cstheme="minorHAnsi"/>
          <w:spacing w:val="4"/>
          <w:sz w:val="22"/>
          <w:szCs w:val="22"/>
        </w:rPr>
        <w:t>Pzp</w:t>
      </w:r>
      <w:proofErr w:type="spellEnd"/>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13ADFA54" w:rsidR="0087300F" w:rsidRPr="000A7E63" w:rsidRDefault="0087300F" w:rsidP="006F0E74">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BB3278" w:rsidRPr="00BB3278">
        <w:rPr>
          <w:rFonts w:asciiTheme="minorHAnsi" w:hAnsiTheme="minorHAnsi" w:cstheme="minorHAnsi"/>
          <w:b/>
          <w:bCs/>
          <w:sz w:val="22"/>
          <w:szCs w:val="22"/>
        </w:rPr>
        <w:t xml:space="preserve">Dostawa sprzętu komputerowego i multimedialnego w ramach projektu </w:t>
      </w:r>
      <w:proofErr w:type="spellStart"/>
      <w:r w:rsidR="00BB3278" w:rsidRPr="00BB3278">
        <w:rPr>
          <w:rFonts w:asciiTheme="minorHAnsi" w:hAnsiTheme="minorHAnsi" w:cstheme="minorHAnsi"/>
          <w:b/>
          <w:bCs/>
          <w:sz w:val="22"/>
          <w:szCs w:val="22"/>
        </w:rPr>
        <w:t>SkillUP</w:t>
      </w:r>
      <w:proofErr w:type="spellEnd"/>
      <w:r w:rsidR="00BB3278" w:rsidRPr="00BB3278">
        <w:rPr>
          <w:rFonts w:asciiTheme="minorHAnsi" w:hAnsiTheme="minorHAnsi" w:cstheme="minorHAnsi"/>
          <w:b/>
          <w:bCs/>
          <w:sz w:val="22"/>
          <w:szCs w:val="22"/>
        </w:rPr>
        <w:t xml:space="preserve"> rozwój kompetencji w Szkole Podstawowej w </w:t>
      </w:r>
      <w:proofErr w:type="spellStart"/>
      <w:r w:rsidR="00BB3278" w:rsidRPr="00BB3278">
        <w:rPr>
          <w:rFonts w:asciiTheme="minorHAnsi" w:hAnsiTheme="minorHAnsi" w:cstheme="minorHAnsi"/>
          <w:b/>
          <w:bCs/>
          <w:sz w:val="22"/>
          <w:szCs w:val="22"/>
        </w:rPr>
        <w:t>Szczęsnem</w:t>
      </w:r>
      <w:proofErr w:type="spellEnd"/>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006E0A4A">
        <w:rPr>
          <w:rFonts w:asciiTheme="minorHAnsi" w:hAnsiTheme="minorHAnsi" w:cstheme="minorHAnsi"/>
          <w:bCs/>
          <w:sz w:val="22"/>
          <w:szCs w:val="22"/>
        </w:rPr>
        <w:t xml:space="preserve"> prowadzonego przez Gminę Purda, </w:t>
      </w:r>
      <w:r w:rsidRPr="0087300F">
        <w:rPr>
          <w:rFonts w:asciiTheme="minorHAnsi" w:hAnsiTheme="minorHAnsi" w:cstheme="minorHAnsi"/>
          <w:bCs/>
          <w:sz w:val="22"/>
          <w:szCs w:val="22"/>
        </w:rPr>
        <w:t xml:space="preserve">na zasadach określonych w art. 118 ustawy </w:t>
      </w:r>
      <w:proofErr w:type="spellStart"/>
      <w:r w:rsidRPr="0087300F">
        <w:rPr>
          <w:rFonts w:asciiTheme="minorHAnsi" w:hAnsiTheme="minorHAnsi" w:cstheme="minorHAnsi"/>
          <w:bCs/>
          <w:sz w:val="22"/>
          <w:szCs w:val="22"/>
        </w:rPr>
        <w:t>Pzp</w:t>
      </w:r>
      <w:proofErr w:type="spellEnd"/>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proofErr w:type="spellStart"/>
      <w:r w:rsidRPr="0087300F">
        <w:rPr>
          <w:rFonts w:asciiTheme="minorHAnsi" w:hAnsiTheme="minorHAnsi" w:cstheme="minorHAnsi"/>
          <w:sz w:val="22"/>
          <w:szCs w:val="22"/>
          <w:lang w:val="x-none" w:eastAsia="x-none"/>
        </w:rPr>
        <w:t>zy</w:t>
      </w:r>
      <w:proofErr w:type="spellEnd"/>
      <w:r w:rsidRPr="0087300F">
        <w:rPr>
          <w:rFonts w:asciiTheme="minorHAnsi" w:hAnsiTheme="minorHAnsi" w:cstheme="minorHAnsi"/>
          <w:sz w:val="22"/>
          <w:szCs w:val="22"/>
          <w:lang w:val="x-none" w:eastAsia="x-none"/>
        </w:rPr>
        <w:t xml:space="preserve">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proofErr w:type="spellStart"/>
      <w:r w:rsidRPr="0087300F">
        <w:rPr>
          <w:rFonts w:asciiTheme="minorHAnsi" w:hAnsiTheme="minorHAnsi" w:cstheme="minorHAnsi"/>
          <w:sz w:val="22"/>
          <w:szCs w:val="22"/>
          <w:lang w:val="x-none" w:eastAsia="x-none"/>
        </w:rPr>
        <w:t>ykonawca</w:t>
      </w:r>
      <w:proofErr w:type="spellEnd"/>
      <w:r w:rsidRPr="0087300F">
        <w:rPr>
          <w:rFonts w:asciiTheme="minorHAnsi" w:hAnsiTheme="minorHAnsi" w:cstheme="minorHAnsi"/>
          <w:sz w:val="22"/>
          <w:szCs w:val="22"/>
          <w:lang w:val="x-none" w:eastAsia="x-none"/>
        </w:rPr>
        <w:t xml:space="preserve">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26DDE2E6"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p>
    <w:p w14:paraId="29565C2F"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t>Zobowiązanie</w:t>
      </w:r>
      <w:r w:rsidRPr="002667D7">
        <w:rPr>
          <w:rFonts w:asciiTheme="minorHAnsi" w:hAnsiTheme="minorHAnsi" w:cstheme="minorHAnsi"/>
          <w:bCs/>
          <w:sz w:val="22"/>
          <w:szCs w:val="22"/>
          <w:lang w:eastAsia="ar-SA"/>
        </w:rPr>
        <w:t xml:space="preserve"> dotyczy części nr ……………………..</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t>
      </w:r>
      <w:r w:rsidRPr="00970666">
        <w:rPr>
          <w:rFonts w:asciiTheme="minorHAnsi" w:hAnsiTheme="minorHAnsi" w:cstheme="minorHAnsi"/>
          <w:sz w:val="16"/>
          <w:szCs w:val="16"/>
        </w:rPr>
        <w:lastRenderedPageBreak/>
        <w:t>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C96FB6">
      <w:pPr>
        <w:shd w:val="clear" w:color="auto" w:fill="FFFFFF"/>
        <w:spacing w:line="276" w:lineRule="auto"/>
        <w:ind w:right="-2"/>
        <w:jc w:val="both"/>
        <w:rPr>
          <w:rFonts w:asciiTheme="minorHAnsi" w:hAnsiTheme="minorHAnsi" w:cstheme="minorHAnsi"/>
          <w:sz w:val="22"/>
          <w:szCs w:val="22"/>
          <w:lang w:val="x-none"/>
        </w:rPr>
      </w:pPr>
    </w:p>
    <w:p w14:paraId="69C1E150" w14:textId="77777777" w:rsidR="00F043DE" w:rsidRDefault="00F043DE" w:rsidP="00C96FB6">
      <w:pPr>
        <w:shd w:val="clear" w:color="auto" w:fill="FFFFFF"/>
        <w:spacing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C96FB6">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3D91998E" w14:textId="77777777" w:rsidR="006526D7" w:rsidRPr="000A7E63" w:rsidRDefault="006526D7" w:rsidP="000A7E63">
      <w:pPr>
        <w:shd w:val="clear" w:color="auto" w:fill="FFFFFF"/>
        <w:spacing w:before="60" w:line="276" w:lineRule="auto"/>
        <w:ind w:right="-2"/>
        <w:jc w:val="both"/>
        <w:rPr>
          <w:rFonts w:asciiTheme="minorHAnsi" w:hAnsiTheme="minorHAnsi" w:cstheme="minorHAnsi"/>
          <w:sz w:val="22"/>
          <w:szCs w:val="22"/>
          <w:lang w:val="x-none"/>
        </w:rPr>
      </w:pPr>
    </w:p>
    <w:p w14:paraId="658052F7" w14:textId="0361A8C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6526D7">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95E17" w14:textId="77777777" w:rsidR="00EF4120" w:rsidRDefault="00EF4120" w:rsidP="002348D1">
      <w:r>
        <w:separator/>
      </w:r>
    </w:p>
  </w:endnote>
  <w:endnote w:type="continuationSeparator" w:id="0">
    <w:p w14:paraId="295EEB8E" w14:textId="77777777" w:rsidR="00EF4120" w:rsidRDefault="00EF4120"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52916D9" w14:textId="05372601" w:rsidR="00800435" w:rsidRPr="006F0E74" w:rsidRDefault="00800435" w:rsidP="006F0E74">
            <w:pPr>
              <w:pStyle w:val="Stopka"/>
              <w:tabs>
                <w:tab w:val="right" w:pos="9720"/>
              </w:tabs>
              <w:ind w:right="-1"/>
              <w:jc w:val="right"/>
              <w:rPr>
                <w:rFonts w:asciiTheme="minorHAnsi" w:hAnsiTheme="minorHAnsi" w:cstheme="minorHAnsi"/>
                <w:color w:val="646464"/>
                <w:sz w:val="10"/>
                <w:szCs w:val="10"/>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AE5C1" w14:textId="77777777" w:rsidR="00EF4120" w:rsidRDefault="00EF4120" w:rsidP="002348D1">
      <w:r>
        <w:separator/>
      </w:r>
    </w:p>
  </w:footnote>
  <w:footnote w:type="continuationSeparator" w:id="0">
    <w:p w14:paraId="314B894F" w14:textId="77777777" w:rsidR="00EF4120" w:rsidRDefault="00EF4120"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268F" w14:textId="004117C4" w:rsidR="006F0E74" w:rsidRDefault="00C96FB6" w:rsidP="006F0E74">
    <w:pPr>
      <w:pStyle w:val="Nagwek"/>
      <w:jc w:val="center"/>
      <w:rPr>
        <w:rFonts w:asciiTheme="minorHAnsi" w:hAnsiTheme="minorHAnsi" w:cstheme="minorHAnsi"/>
      </w:rPr>
    </w:pPr>
    <w:r w:rsidRPr="00A9539C">
      <w:rPr>
        <w:noProof/>
      </w:rPr>
      <w:drawing>
        <wp:inline distT="0" distB="0" distL="0" distR="0" wp14:anchorId="5C39794B" wp14:editId="23EF09D7">
          <wp:extent cx="5760720" cy="677545"/>
          <wp:effectExtent l="0" t="0" r="0" b="8255"/>
          <wp:docPr id="135436124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77545"/>
                  </a:xfrm>
                  <a:prstGeom prst="rect">
                    <a:avLst/>
                  </a:prstGeom>
                  <a:noFill/>
                  <a:ln>
                    <a:noFill/>
                  </a:ln>
                </pic:spPr>
              </pic:pic>
            </a:graphicData>
          </a:graphic>
        </wp:inline>
      </w:drawing>
    </w:r>
  </w:p>
  <w:p w14:paraId="39A828CC" w14:textId="491AA28B" w:rsidR="00E021ED" w:rsidRPr="0079636E" w:rsidRDefault="00E35C4A" w:rsidP="007D7D11">
    <w:pPr>
      <w:pStyle w:val="Nagwek"/>
    </w:pPr>
    <w:r w:rsidRPr="0079636E">
      <w:rPr>
        <w:rFonts w:asciiTheme="minorHAnsi" w:hAnsiTheme="minorHAnsi" w:cstheme="minorHAnsi"/>
      </w:rPr>
      <w:t>Znak sprawy: ZP.271.</w:t>
    </w:r>
    <w:r w:rsidR="00C96FB6">
      <w:rPr>
        <w:rFonts w:asciiTheme="minorHAnsi" w:hAnsiTheme="minorHAnsi" w:cstheme="minorHAnsi"/>
      </w:rPr>
      <w:t>1</w:t>
    </w:r>
    <w:r w:rsidR="00BB3278">
      <w:rPr>
        <w:rFonts w:asciiTheme="minorHAnsi" w:hAnsiTheme="minorHAnsi" w:cstheme="minorHAnsi"/>
      </w:rPr>
      <w:t>2</w:t>
    </w:r>
    <w:r w:rsidR="00E021ED" w:rsidRPr="0079636E">
      <w:rPr>
        <w:rFonts w:asciiTheme="minorHAnsi" w:hAnsiTheme="minorHAnsi" w:cstheme="minorHAnsi"/>
      </w:rPr>
      <w:t>.20</w:t>
    </w:r>
    <w:r w:rsidR="006F4EAA" w:rsidRPr="0079636E">
      <w:rPr>
        <w:rFonts w:asciiTheme="minorHAnsi" w:hAnsiTheme="minorHAnsi" w:cstheme="minorHAnsi"/>
      </w:rPr>
      <w:t>2</w:t>
    </w:r>
    <w:r w:rsidR="003B711C">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1200900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586822">
    <w:abstractNumId w:val="2"/>
  </w:num>
  <w:num w:numId="3" w16cid:durableId="190370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0F5A11"/>
    <w:rsid w:val="001048A8"/>
    <w:rsid w:val="00106FC4"/>
    <w:rsid w:val="00147C3A"/>
    <w:rsid w:val="00170FF0"/>
    <w:rsid w:val="001717C3"/>
    <w:rsid w:val="001725D8"/>
    <w:rsid w:val="001E051E"/>
    <w:rsid w:val="002142F0"/>
    <w:rsid w:val="002348D1"/>
    <w:rsid w:val="00247864"/>
    <w:rsid w:val="00272C55"/>
    <w:rsid w:val="0027418A"/>
    <w:rsid w:val="0027643B"/>
    <w:rsid w:val="00286F49"/>
    <w:rsid w:val="0030269D"/>
    <w:rsid w:val="00315F1D"/>
    <w:rsid w:val="00337E7C"/>
    <w:rsid w:val="003409C0"/>
    <w:rsid w:val="00341B9A"/>
    <w:rsid w:val="003A18AC"/>
    <w:rsid w:val="003A2AC7"/>
    <w:rsid w:val="003B1EFA"/>
    <w:rsid w:val="003B711C"/>
    <w:rsid w:val="003F035D"/>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839B3"/>
    <w:rsid w:val="00592C50"/>
    <w:rsid w:val="005C0A2D"/>
    <w:rsid w:val="005D0C3D"/>
    <w:rsid w:val="005D6F37"/>
    <w:rsid w:val="005F0158"/>
    <w:rsid w:val="00624C3F"/>
    <w:rsid w:val="006516B3"/>
    <w:rsid w:val="006526D7"/>
    <w:rsid w:val="00657F23"/>
    <w:rsid w:val="00663861"/>
    <w:rsid w:val="00672F67"/>
    <w:rsid w:val="00685CE8"/>
    <w:rsid w:val="00695B82"/>
    <w:rsid w:val="006E0A4A"/>
    <w:rsid w:val="006E5991"/>
    <w:rsid w:val="006F0E74"/>
    <w:rsid w:val="006F18BD"/>
    <w:rsid w:val="006F4EAA"/>
    <w:rsid w:val="00707B66"/>
    <w:rsid w:val="00716E68"/>
    <w:rsid w:val="00717666"/>
    <w:rsid w:val="00755B10"/>
    <w:rsid w:val="0079140A"/>
    <w:rsid w:val="00791A16"/>
    <w:rsid w:val="0079636E"/>
    <w:rsid w:val="007A68E7"/>
    <w:rsid w:val="007B2592"/>
    <w:rsid w:val="007C1F51"/>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A3638F"/>
    <w:rsid w:val="00A37E46"/>
    <w:rsid w:val="00A77DE0"/>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B3278"/>
    <w:rsid w:val="00BD3915"/>
    <w:rsid w:val="00BE334E"/>
    <w:rsid w:val="00BE4D1C"/>
    <w:rsid w:val="00C04DB3"/>
    <w:rsid w:val="00C200C6"/>
    <w:rsid w:val="00C60BE9"/>
    <w:rsid w:val="00C770C8"/>
    <w:rsid w:val="00C91BA3"/>
    <w:rsid w:val="00C96FB6"/>
    <w:rsid w:val="00CF30E8"/>
    <w:rsid w:val="00D04E97"/>
    <w:rsid w:val="00D16897"/>
    <w:rsid w:val="00D5095D"/>
    <w:rsid w:val="00D55A0E"/>
    <w:rsid w:val="00D620D6"/>
    <w:rsid w:val="00DB62AA"/>
    <w:rsid w:val="00DF4756"/>
    <w:rsid w:val="00E021ED"/>
    <w:rsid w:val="00E35453"/>
    <w:rsid w:val="00E35C4A"/>
    <w:rsid w:val="00E56F50"/>
    <w:rsid w:val="00E6503B"/>
    <w:rsid w:val="00EA7748"/>
    <w:rsid w:val="00EB6526"/>
    <w:rsid w:val="00EB7DA8"/>
    <w:rsid w:val="00EF4120"/>
    <w:rsid w:val="00F02B4C"/>
    <w:rsid w:val="00F043DE"/>
    <w:rsid w:val="00F06A87"/>
    <w:rsid w:val="00F55DFB"/>
    <w:rsid w:val="00F72043"/>
    <w:rsid w:val="00F77E98"/>
    <w:rsid w:val="00F82C62"/>
    <w:rsid w:val="00F87896"/>
    <w:rsid w:val="00FC3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691266E-9D73-4720-9357-8DFCF7E2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qFormat/>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482F-B6D4-47E2-8674-43C26B21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480</Words>
  <Characters>2883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76</cp:revision>
  <dcterms:created xsi:type="dcterms:W3CDTF">2018-06-22T11:43:00Z</dcterms:created>
  <dcterms:modified xsi:type="dcterms:W3CDTF">2026-03-31T13:23:00Z</dcterms:modified>
</cp:coreProperties>
</file>